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670" w:rsidRPr="00F04C5E" w:rsidRDefault="00001670" w:rsidP="00001670">
      <w:pPr>
        <w:ind w:left="5040"/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GENERAL ADMINISTRATION DIVISION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168275</wp:posOffset>
                </wp:positionV>
                <wp:extent cx="12573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C3DD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13.25pt" to="41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"/>
            </w:pict>
          </mc:Fallback>
        </mc:AlternateContent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 xml:space="preserve">Report No.                 </w:t>
      </w:r>
      <w:r>
        <w:rPr>
          <w:rFonts w:ascii="Calibri" w:hAnsi="Calibri"/>
          <w:sz w:val="24"/>
        </w:rPr>
        <w:t xml:space="preserve">  </w:t>
      </w:r>
      <w:r w:rsidR="000B62E1">
        <w:rPr>
          <w:rFonts w:ascii="Calibri" w:hAnsi="Calibri"/>
          <w:sz w:val="24"/>
        </w:rPr>
        <w:t>5</w:t>
      </w:r>
    </w:p>
    <w:p w:rsidR="00001670" w:rsidRDefault="00001670" w:rsidP="00001670">
      <w:pPr>
        <w:pStyle w:val="NoSpacing"/>
        <w:jc w:val="center"/>
        <w:rPr>
          <w:sz w:val="24"/>
        </w:rPr>
      </w:pPr>
    </w:p>
    <w:p w:rsidR="00001670" w:rsidRPr="00001670" w:rsidRDefault="00001670" w:rsidP="00001670">
      <w:pPr>
        <w:pStyle w:val="NoSpacing"/>
        <w:jc w:val="center"/>
        <w:rPr>
          <w:sz w:val="24"/>
        </w:rPr>
      </w:pPr>
      <w:r w:rsidRPr="00001670">
        <w:rPr>
          <w:sz w:val="24"/>
        </w:rPr>
        <w:t>OGENSBURG CITY SCHOOL DISTRICT</w:t>
      </w:r>
    </w:p>
    <w:p w:rsidR="00001670" w:rsidRDefault="00001670" w:rsidP="00001670">
      <w:pPr>
        <w:pStyle w:val="NoSpacing"/>
        <w:pBdr>
          <w:bottom w:val="single" w:sz="6" w:space="1" w:color="auto"/>
        </w:pBdr>
        <w:jc w:val="center"/>
        <w:rPr>
          <w:sz w:val="24"/>
        </w:rPr>
      </w:pPr>
      <w:r w:rsidRPr="00001670">
        <w:rPr>
          <w:sz w:val="24"/>
        </w:rPr>
        <w:t>OGDENSBURG, NEW YORK</w:t>
      </w:r>
    </w:p>
    <w:p w:rsidR="003B45E3" w:rsidRDefault="003B45E3" w:rsidP="00001670">
      <w:pPr>
        <w:pStyle w:val="NoSpacing"/>
        <w:pBdr>
          <w:bottom w:val="single" w:sz="6" w:space="1" w:color="auto"/>
        </w:pBdr>
        <w:jc w:val="center"/>
        <w:rPr>
          <w:sz w:val="24"/>
        </w:rPr>
      </w:pPr>
    </w:p>
    <w:p w:rsidR="00001670" w:rsidRDefault="00001670" w:rsidP="00001670">
      <w:pPr>
        <w:pStyle w:val="NoSpacing"/>
        <w:jc w:val="center"/>
        <w:rPr>
          <w:sz w:val="24"/>
        </w:rPr>
      </w:pPr>
    </w:p>
    <w:p w:rsidR="00001670" w:rsidRDefault="00001670" w:rsidP="00001670">
      <w:pPr>
        <w:ind w:left="2160" w:hanging="2160"/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SUBJECT:</w:t>
      </w:r>
      <w:r w:rsidRPr="00F04C5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Adoption of Sports Merger Fee Schedule </w:t>
      </w:r>
      <w:r w:rsidR="00B94967">
        <w:rPr>
          <w:rFonts w:ascii="Calibri" w:hAnsi="Calibri"/>
          <w:sz w:val="24"/>
        </w:rPr>
        <w:t>for 2025-2026</w:t>
      </w:r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DATE:</w:t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="00B94967">
        <w:rPr>
          <w:rFonts w:ascii="Calibri" w:hAnsi="Calibri"/>
          <w:sz w:val="24"/>
        </w:rPr>
        <w:t>January 27, 2025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REASON FOR BOARD CONSIDERATION:</w:t>
      </w:r>
    </w:p>
    <w:p w:rsidR="00001670" w:rsidRPr="00A62B79" w:rsidRDefault="00001670" w:rsidP="00001670">
      <w:pPr>
        <w:ind w:left="2160"/>
        <w:rPr>
          <w:rFonts w:ascii="Calibri" w:hAnsi="Calibri"/>
          <w:sz w:val="24"/>
          <w:szCs w:val="24"/>
        </w:rPr>
      </w:pPr>
      <w:r w:rsidRPr="00A62B79">
        <w:rPr>
          <w:rFonts w:ascii="Calibri" w:hAnsi="Calibri" w:cs="Arial"/>
          <w:sz w:val="24"/>
          <w:szCs w:val="24"/>
        </w:rPr>
        <w:t>In support of the Ogdensburg City School District</w:t>
      </w:r>
      <w:r w:rsidR="00360455">
        <w:rPr>
          <w:rFonts w:ascii="Calibri" w:hAnsi="Calibri" w:cs="Arial"/>
          <w:sz w:val="24"/>
          <w:szCs w:val="24"/>
        </w:rPr>
        <w:t>’</w:t>
      </w:r>
      <w:r w:rsidRPr="00A62B79">
        <w:rPr>
          <w:rFonts w:ascii="Calibri" w:hAnsi="Calibri" w:cs="Arial"/>
          <w:sz w:val="24"/>
          <w:szCs w:val="24"/>
        </w:rPr>
        <w:t xml:space="preserve">s decision to share services </w:t>
      </w:r>
      <w:r>
        <w:rPr>
          <w:rFonts w:ascii="Calibri" w:hAnsi="Calibri" w:cs="Arial"/>
          <w:sz w:val="24"/>
          <w:szCs w:val="24"/>
        </w:rPr>
        <w:t>and allow out-of-district students to participate in the district</w:t>
      </w:r>
      <w:r w:rsidR="00360455">
        <w:rPr>
          <w:rFonts w:ascii="Calibri" w:hAnsi="Calibri" w:cs="Arial"/>
          <w:sz w:val="24"/>
          <w:szCs w:val="24"/>
        </w:rPr>
        <w:t>’</w:t>
      </w:r>
      <w:r>
        <w:rPr>
          <w:rFonts w:ascii="Calibri" w:hAnsi="Calibri" w:cs="Arial"/>
          <w:sz w:val="24"/>
          <w:szCs w:val="24"/>
        </w:rPr>
        <w:t>s High School sports programs, t</w:t>
      </w:r>
      <w:r w:rsidRPr="00A62B79">
        <w:rPr>
          <w:rFonts w:ascii="Calibri" w:hAnsi="Calibri"/>
          <w:sz w:val="24"/>
          <w:szCs w:val="24"/>
        </w:rPr>
        <w:t>he Board of Education will</w:t>
      </w:r>
      <w:r>
        <w:rPr>
          <w:rFonts w:ascii="Calibri" w:hAnsi="Calibri"/>
          <w:sz w:val="24"/>
          <w:szCs w:val="24"/>
        </w:rPr>
        <w:t xml:space="preserve"> adopt a per student </w:t>
      </w:r>
      <w:r w:rsidRPr="00A62B79">
        <w:rPr>
          <w:rFonts w:ascii="Calibri" w:hAnsi="Calibri"/>
          <w:sz w:val="24"/>
          <w:szCs w:val="24"/>
        </w:rPr>
        <w:t xml:space="preserve">fee for </w:t>
      </w:r>
      <w:r>
        <w:rPr>
          <w:rFonts w:ascii="Calibri" w:hAnsi="Calibri"/>
          <w:sz w:val="24"/>
          <w:szCs w:val="24"/>
        </w:rPr>
        <w:t>out-of-district student participation in all sports offered by the district</w:t>
      </w:r>
      <w:r w:rsidRPr="00A62B79">
        <w:rPr>
          <w:rFonts w:ascii="Calibri" w:hAnsi="Calibri"/>
          <w:sz w:val="24"/>
          <w:szCs w:val="24"/>
        </w:rPr>
        <w:t xml:space="preserve">. 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FACTS AND ANALYSIS:</w:t>
      </w:r>
    </w:p>
    <w:p w:rsidR="00001670" w:rsidRPr="00F04C5E" w:rsidRDefault="00001670" w:rsidP="00001670">
      <w:pPr>
        <w:ind w:left="21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Pr="00F04C5E">
        <w:rPr>
          <w:rFonts w:ascii="Calibri" w:hAnsi="Calibri"/>
          <w:sz w:val="24"/>
        </w:rPr>
        <w:t xml:space="preserve">o help defray the cost </w:t>
      </w:r>
      <w:r>
        <w:rPr>
          <w:rFonts w:ascii="Calibri" w:hAnsi="Calibri"/>
          <w:sz w:val="24"/>
        </w:rPr>
        <w:t>to</w:t>
      </w:r>
      <w:r w:rsidRPr="00F04C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provide out-of-district students the opportunity to participate in High School sports programs not offered by their home district</w:t>
      </w:r>
      <w:r w:rsidRPr="00F04C5E">
        <w:rPr>
          <w:rFonts w:ascii="Calibri" w:hAnsi="Calibri"/>
          <w:sz w:val="24"/>
        </w:rPr>
        <w:t xml:space="preserve">, the attached </w:t>
      </w:r>
      <w:r>
        <w:rPr>
          <w:rFonts w:ascii="Calibri" w:hAnsi="Calibri"/>
          <w:sz w:val="24"/>
        </w:rPr>
        <w:t>sports merger fee schedule</w:t>
      </w:r>
      <w:r w:rsidRPr="00F04C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is</w:t>
      </w:r>
      <w:r w:rsidRPr="00F04C5E">
        <w:rPr>
          <w:rFonts w:ascii="Calibri" w:hAnsi="Calibri"/>
          <w:sz w:val="24"/>
        </w:rPr>
        <w:t xml:space="preserve"> presented for Board consideration.  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RECOMMENDED ACTION:</w:t>
      </w:r>
    </w:p>
    <w:p w:rsidR="00001670" w:rsidRPr="00F04C5E" w:rsidRDefault="00001670" w:rsidP="00001670">
      <w:pPr>
        <w:ind w:left="2160"/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 xml:space="preserve">Moved by __________ and supported by ____________ that, having the approval of the Superintendent of Schools, </w:t>
      </w:r>
      <w:r>
        <w:rPr>
          <w:rFonts w:ascii="Calibri" w:hAnsi="Calibri"/>
          <w:sz w:val="24"/>
        </w:rPr>
        <w:t>the Ogdensburg City School District Board of Education</w:t>
      </w:r>
      <w:r w:rsidRPr="00F04C5E">
        <w:rPr>
          <w:rFonts w:ascii="Calibri" w:hAnsi="Calibri"/>
          <w:sz w:val="24"/>
        </w:rPr>
        <w:t>, shall hereby a</w:t>
      </w:r>
      <w:r>
        <w:rPr>
          <w:rFonts w:ascii="Calibri" w:hAnsi="Calibri"/>
          <w:sz w:val="24"/>
        </w:rPr>
        <w:t xml:space="preserve">dopt </w:t>
      </w:r>
      <w:r w:rsidRPr="00F04C5E">
        <w:rPr>
          <w:rFonts w:ascii="Calibri" w:hAnsi="Calibri"/>
          <w:sz w:val="24"/>
        </w:rPr>
        <w:t xml:space="preserve">the </w:t>
      </w:r>
      <w:r>
        <w:rPr>
          <w:rFonts w:ascii="Calibri" w:hAnsi="Calibri"/>
          <w:sz w:val="24"/>
        </w:rPr>
        <w:t>Sports Merger Fee</w:t>
      </w:r>
      <w:r w:rsidRPr="00F04C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Schedule </w:t>
      </w:r>
      <w:r w:rsidRPr="00F04C5E">
        <w:rPr>
          <w:rFonts w:ascii="Calibri" w:hAnsi="Calibri"/>
          <w:sz w:val="24"/>
        </w:rPr>
        <w:t xml:space="preserve">for </w:t>
      </w:r>
      <w:r>
        <w:rPr>
          <w:rFonts w:ascii="Calibri" w:hAnsi="Calibri"/>
          <w:sz w:val="24"/>
        </w:rPr>
        <w:t>out-of-</w:t>
      </w:r>
      <w:r w:rsidRPr="00F04C5E">
        <w:rPr>
          <w:rFonts w:ascii="Calibri" w:hAnsi="Calibri"/>
          <w:sz w:val="24"/>
        </w:rPr>
        <w:t xml:space="preserve">district </w:t>
      </w:r>
      <w:r>
        <w:rPr>
          <w:rFonts w:ascii="Calibri" w:hAnsi="Calibri"/>
          <w:sz w:val="24"/>
        </w:rPr>
        <w:t>students to participate in the district</w:t>
      </w:r>
      <w:r w:rsidR="00360455">
        <w:rPr>
          <w:rFonts w:ascii="Calibri" w:hAnsi="Calibri"/>
          <w:sz w:val="24"/>
        </w:rPr>
        <w:t>’</w:t>
      </w:r>
      <w:r>
        <w:rPr>
          <w:rFonts w:ascii="Calibri" w:hAnsi="Calibri"/>
          <w:sz w:val="24"/>
        </w:rPr>
        <w:t xml:space="preserve">s High School sports program </w:t>
      </w:r>
      <w:r w:rsidRPr="00F04C5E">
        <w:rPr>
          <w:rFonts w:ascii="Calibri" w:hAnsi="Calibri"/>
          <w:sz w:val="24"/>
        </w:rPr>
        <w:t xml:space="preserve">as listed on the </w:t>
      </w:r>
      <w:r>
        <w:rPr>
          <w:rFonts w:ascii="Calibri" w:hAnsi="Calibri"/>
          <w:sz w:val="24"/>
        </w:rPr>
        <w:t>attached Sports Merger Fee Sc</w:t>
      </w:r>
      <w:r w:rsidRPr="00F04C5E">
        <w:rPr>
          <w:rFonts w:ascii="Calibri" w:hAnsi="Calibri"/>
          <w:sz w:val="24"/>
        </w:rPr>
        <w:t>hedule</w:t>
      </w:r>
      <w:r>
        <w:rPr>
          <w:rFonts w:ascii="Calibri" w:hAnsi="Calibri"/>
          <w:sz w:val="24"/>
        </w:rPr>
        <w:t>, effective July 1, 202</w:t>
      </w:r>
      <w:r w:rsidR="00B94967">
        <w:rPr>
          <w:rFonts w:ascii="Calibri" w:hAnsi="Calibri"/>
          <w:sz w:val="24"/>
        </w:rPr>
        <w:t>5</w:t>
      </w:r>
      <w:r w:rsidRPr="00F04C5E">
        <w:rPr>
          <w:rFonts w:ascii="Calibri" w:hAnsi="Calibri"/>
          <w:sz w:val="24"/>
        </w:rPr>
        <w:t xml:space="preserve">, </w:t>
      </w:r>
      <w:r>
        <w:rPr>
          <w:rFonts w:ascii="Calibri" w:hAnsi="Calibri"/>
          <w:sz w:val="24"/>
        </w:rPr>
        <w:t xml:space="preserve">on </w:t>
      </w:r>
      <w:r w:rsidRPr="00F04C5E">
        <w:rPr>
          <w:rFonts w:ascii="Calibri" w:hAnsi="Calibri"/>
          <w:sz w:val="24"/>
        </w:rPr>
        <w:t xml:space="preserve">this </w:t>
      </w:r>
      <w:r>
        <w:rPr>
          <w:rFonts w:ascii="Calibri" w:hAnsi="Calibri"/>
          <w:sz w:val="24"/>
        </w:rPr>
        <w:t>2</w:t>
      </w:r>
      <w:r w:rsidR="00B94967">
        <w:rPr>
          <w:rFonts w:ascii="Calibri" w:hAnsi="Calibri"/>
          <w:sz w:val="24"/>
        </w:rPr>
        <w:t>7</w:t>
      </w:r>
      <w:r w:rsidR="00B94967">
        <w:rPr>
          <w:rFonts w:ascii="Calibri" w:hAnsi="Calibri"/>
          <w:sz w:val="24"/>
          <w:vertAlign w:val="superscript"/>
        </w:rPr>
        <w:t>th</w:t>
      </w:r>
      <w:r w:rsidR="00C9087F">
        <w:rPr>
          <w:rFonts w:ascii="Calibri" w:hAnsi="Calibri"/>
          <w:sz w:val="24"/>
        </w:rPr>
        <w:t xml:space="preserve"> </w:t>
      </w:r>
      <w:r w:rsidRPr="00F04C5E">
        <w:rPr>
          <w:rFonts w:ascii="Calibri" w:hAnsi="Calibri"/>
          <w:sz w:val="24"/>
        </w:rPr>
        <w:t xml:space="preserve">day of </w:t>
      </w:r>
      <w:r w:rsidR="00B94967">
        <w:rPr>
          <w:rFonts w:ascii="Calibri" w:hAnsi="Calibri"/>
          <w:sz w:val="24"/>
        </w:rPr>
        <w:t>January, 2025</w:t>
      </w:r>
      <w:r w:rsidRPr="00F04C5E">
        <w:rPr>
          <w:rFonts w:ascii="Calibri" w:hAnsi="Calibri"/>
          <w:sz w:val="24"/>
        </w:rPr>
        <w:t xml:space="preserve">. </w:t>
      </w:r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APPROVED FOR PRESENTATION TO THE BOARD:</w:t>
      </w:r>
    </w:p>
    <w:p w:rsidR="00001670" w:rsidRPr="00F04C5E" w:rsidRDefault="00001670" w:rsidP="00001670">
      <w:pPr>
        <w:rPr>
          <w:rFonts w:ascii="Calibri" w:hAnsi="Calibri"/>
          <w:sz w:val="24"/>
        </w:rPr>
      </w:pPr>
      <w:bookmarkStart w:id="0" w:name="_GoBack"/>
      <w:bookmarkEnd w:id="0"/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145415</wp:posOffset>
                </wp:positionV>
                <wp:extent cx="27432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6F1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11.45pt" to="418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YN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"/>
            </w:pict>
          </mc:Fallback>
        </mc:AlternateContent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</w:t>
      </w:r>
      <w:r w:rsidRPr="00F04C5E">
        <w:rPr>
          <w:rFonts w:ascii="Calibri" w:hAnsi="Calibri"/>
          <w:sz w:val="24"/>
        </w:rPr>
        <w:t xml:space="preserve">Superintendent </w:t>
      </w:r>
    </w:p>
    <w:p w:rsidR="00001670" w:rsidRDefault="00001670" w:rsidP="0000167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KK/rb</w:t>
      </w:r>
    </w:p>
    <w:p w:rsidR="00001670" w:rsidRPr="00001670" w:rsidRDefault="00001670" w:rsidP="00001670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</w:r>
      <w:r w:rsidR="000B62E1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>-</w:t>
      </w:r>
    </w:p>
    <w:sectPr w:rsidR="00001670" w:rsidRPr="0000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70"/>
    <w:rsid w:val="00001670"/>
    <w:rsid w:val="000B62E1"/>
    <w:rsid w:val="001E05D1"/>
    <w:rsid w:val="00360455"/>
    <w:rsid w:val="003B45E3"/>
    <w:rsid w:val="004A5FE0"/>
    <w:rsid w:val="00AF7665"/>
    <w:rsid w:val="00B94967"/>
    <w:rsid w:val="00BE572E"/>
    <w:rsid w:val="00C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5E32"/>
  <w15:chartTrackingRefBased/>
  <w15:docId w15:val="{AE565980-28EF-451B-B14B-BF118F11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2025-01-15T15:37:00Z</cp:lastPrinted>
  <dcterms:created xsi:type="dcterms:W3CDTF">2025-01-15T15:37:00Z</dcterms:created>
  <dcterms:modified xsi:type="dcterms:W3CDTF">2025-01-16T13:39:00Z</dcterms:modified>
</cp:coreProperties>
</file>